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73" w:rsidRPr="009C6360" w:rsidRDefault="00B11773" w:rsidP="00B117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XXI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городской научно-практической конференции молодых ученых «Молодежь – Барнаулу»</w:t>
      </w:r>
    </w:p>
    <w:p w:rsidR="00B11773" w:rsidRPr="003627C5" w:rsidRDefault="00B11773" w:rsidP="00B117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36"/>
        <w:gridCol w:w="8525"/>
        <w:gridCol w:w="756"/>
      </w:tblGrid>
      <w:tr w:rsidR="00B11773" w:rsidRPr="003627C5" w:rsidTr="00582C88">
        <w:tc>
          <w:tcPr>
            <w:tcW w:w="9917" w:type="dxa"/>
            <w:gridSpan w:val="3"/>
          </w:tcPr>
          <w:p w:rsidR="00C05E82" w:rsidRDefault="00C05E82" w:rsidP="00F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773" w:rsidRDefault="00F44410" w:rsidP="00F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82">
              <w:rPr>
                <w:rFonts w:ascii="Times New Roman" w:hAnsi="Times New Roman" w:cs="Times New Roman"/>
                <w:b/>
                <w:sz w:val="24"/>
                <w:szCs w:val="24"/>
              </w:rPr>
              <w:t>05.11.2019</w:t>
            </w:r>
          </w:p>
          <w:p w:rsidR="00C05E82" w:rsidRPr="00C05E82" w:rsidRDefault="00C05E82" w:rsidP="00F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773" w:rsidRPr="003627C5" w:rsidTr="00D7012F">
        <w:tc>
          <w:tcPr>
            <w:tcW w:w="636" w:type="dxa"/>
          </w:tcPr>
          <w:p w:rsidR="00B11773" w:rsidRPr="003627C5" w:rsidRDefault="00715644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25" w:type="dxa"/>
          </w:tcPr>
          <w:p w:rsidR="00B11773" w:rsidRPr="003627C5" w:rsidRDefault="00727BF9" w:rsidP="002252F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 и межкультурная коммуникация</w:t>
            </w:r>
          </w:p>
          <w:p w:rsidR="00727BF9" w:rsidRPr="003627C5" w:rsidRDefault="00727BF9" w:rsidP="002252F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F9" w:rsidRPr="003627C5" w:rsidRDefault="00727BF9" w:rsidP="002252F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727BF9" w:rsidRPr="003627C5" w:rsidRDefault="00F6441D" w:rsidP="002252F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7BF9" w:rsidRPr="003627C5">
              <w:rPr>
                <w:rFonts w:ascii="Times New Roman" w:hAnsi="Times New Roman" w:cs="Times New Roman"/>
                <w:sz w:val="24"/>
                <w:szCs w:val="24"/>
              </w:rPr>
              <w:t>л. Крупской, 180 (корпус №2) ауд. 103</w:t>
            </w:r>
          </w:p>
          <w:p w:rsidR="00727BF9" w:rsidRPr="003627C5" w:rsidRDefault="00727BF9" w:rsidP="002252F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F9" w:rsidRDefault="00727BF9" w:rsidP="00FA474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 Заюкова Е.В., к.ф.н., доц</w:t>
            </w:r>
            <w:r w:rsidR="00FA4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12F" w:rsidRPr="003627C5" w:rsidRDefault="00D7012F" w:rsidP="00FA474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11773" w:rsidRPr="003627C5" w:rsidRDefault="00727BF9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11773" w:rsidRPr="003627C5" w:rsidTr="00D7012F">
        <w:tc>
          <w:tcPr>
            <w:tcW w:w="636" w:type="dxa"/>
          </w:tcPr>
          <w:p w:rsidR="00B11773" w:rsidRPr="003627C5" w:rsidRDefault="00715644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25" w:type="dxa"/>
          </w:tcPr>
          <w:p w:rsidR="00B11773" w:rsidRPr="003627C5" w:rsidRDefault="00F6441D" w:rsidP="00E9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  <w:p w:rsidR="00F6441D" w:rsidRPr="003627C5" w:rsidRDefault="00F6441D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41D" w:rsidRPr="003627C5" w:rsidRDefault="00F6441D" w:rsidP="00F6441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F6441D" w:rsidRPr="003627C5" w:rsidRDefault="005B19A1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4FF0"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л. Молодежная, </w:t>
            </w:r>
            <w:r w:rsidR="00F94701" w:rsidRPr="00362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4FF0" w:rsidRPr="003627C5">
              <w:rPr>
                <w:rFonts w:ascii="Times New Roman" w:hAnsi="Times New Roman" w:cs="Times New Roman"/>
                <w:sz w:val="24"/>
                <w:szCs w:val="24"/>
              </w:rPr>
              <w:t>5 (главный корпус), ауд. 110</w:t>
            </w:r>
          </w:p>
          <w:p w:rsidR="00F34FF0" w:rsidRPr="003627C5" w:rsidRDefault="00F34FF0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F0" w:rsidRDefault="00F34FF0" w:rsidP="00F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Руководитель секц</w:t>
            </w:r>
            <w:r w:rsidR="00FA474A">
              <w:rPr>
                <w:rFonts w:ascii="Times New Roman" w:hAnsi="Times New Roman" w:cs="Times New Roman"/>
                <w:sz w:val="24"/>
                <w:szCs w:val="24"/>
              </w:rPr>
              <w:t xml:space="preserve">ии: </w:t>
            </w:r>
            <w:proofErr w:type="spellStart"/>
            <w:r w:rsidR="00FA474A"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="00FA474A"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proofErr w:type="spellStart"/>
            <w:r w:rsidR="00FA474A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="00FA474A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  <w:p w:rsidR="00D7012F" w:rsidRPr="003627C5" w:rsidRDefault="00D7012F" w:rsidP="00FA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11773" w:rsidRPr="003627C5" w:rsidRDefault="00F6441D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11773" w:rsidRPr="003627C5" w:rsidTr="00D7012F">
        <w:tc>
          <w:tcPr>
            <w:tcW w:w="636" w:type="dxa"/>
          </w:tcPr>
          <w:p w:rsidR="00B11773" w:rsidRPr="003627C5" w:rsidRDefault="00715644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25" w:type="dxa"/>
          </w:tcPr>
          <w:p w:rsidR="00B11773" w:rsidRPr="003627C5" w:rsidRDefault="00F94701" w:rsidP="00E9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</w:t>
            </w:r>
          </w:p>
          <w:p w:rsidR="00F94701" w:rsidRPr="003627C5" w:rsidRDefault="00F94701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01" w:rsidRPr="003627C5" w:rsidRDefault="00F94701" w:rsidP="00F9470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F94701" w:rsidRPr="003627C5" w:rsidRDefault="005B19A1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4701" w:rsidRPr="003627C5">
              <w:rPr>
                <w:rFonts w:ascii="Times New Roman" w:hAnsi="Times New Roman" w:cs="Times New Roman"/>
                <w:sz w:val="24"/>
                <w:szCs w:val="24"/>
              </w:rPr>
              <w:t>л. Молодежная, 5</w:t>
            </w:r>
            <w:r w:rsidR="006045A5" w:rsidRPr="003627C5">
              <w:rPr>
                <w:rFonts w:ascii="Times New Roman" w:hAnsi="Times New Roman" w:cs="Times New Roman"/>
                <w:sz w:val="24"/>
                <w:szCs w:val="24"/>
              </w:rPr>
              <w:t>5 (главный корпус), ауд. 311</w:t>
            </w:r>
          </w:p>
          <w:p w:rsidR="006045A5" w:rsidRPr="003627C5" w:rsidRDefault="006045A5" w:rsidP="00F9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01" w:rsidRDefault="006045A5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A474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FA474A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476929" w:rsidRPr="003627C5" w:rsidRDefault="00476929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11773" w:rsidRPr="003627C5" w:rsidRDefault="00F94701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B11773" w:rsidRPr="003627C5" w:rsidTr="00D7012F">
        <w:trPr>
          <w:trHeight w:val="1650"/>
        </w:trPr>
        <w:tc>
          <w:tcPr>
            <w:tcW w:w="636" w:type="dxa"/>
          </w:tcPr>
          <w:p w:rsidR="00B11773" w:rsidRPr="003627C5" w:rsidRDefault="00921C89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25" w:type="dxa"/>
          </w:tcPr>
          <w:p w:rsidR="00B11773" w:rsidRPr="003627C5" w:rsidRDefault="00E24F99" w:rsidP="00E9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045A5"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оциальное здоровье молодежи</w:t>
            </w:r>
          </w:p>
          <w:p w:rsidR="006045A5" w:rsidRPr="003627C5" w:rsidRDefault="006045A5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A5" w:rsidRPr="003627C5" w:rsidRDefault="006045A5" w:rsidP="006045A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6045A5" w:rsidRPr="003627C5" w:rsidRDefault="005B19A1" w:rsidP="0060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45A5" w:rsidRPr="003627C5">
              <w:rPr>
                <w:rFonts w:ascii="Times New Roman" w:hAnsi="Times New Roman" w:cs="Times New Roman"/>
                <w:sz w:val="24"/>
                <w:szCs w:val="24"/>
              </w:rPr>
              <w:t>л. Молодежная, 5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5 (главный корпус), ауд. 411</w:t>
            </w:r>
          </w:p>
          <w:p w:rsidR="005B19A1" w:rsidRPr="003627C5" w:rsidRDefault="005B19A1" w:rsidP="0060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A5" w:rsidRDefault="005B19A1" w:rsidP="00F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Сигитова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 w:rsidR="00FA4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929" w:rsidRPr="003627C5" w:rsidRDefault="00476929" w:rsidP="00FA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11773" w:rsidRPr="003627C5" w:rsidRDefault="006045A5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4D51EC" w:rsidRPr="003627C5" w:rsidTr="00D7012F">
        <w:trPr>
          <w:trHeight w:val="270"/>
        </w:trPr>
        <w:tc>
          <w:tcPr>
            <w:tcW w:w="636" w:type="dxa"/>
          </w:tcPr>
          <w:p w:rsidR="004D51EC" w:rsidRPr="00FF3FD7" w:rsidRDefault="004D51EC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25" w:type="dxa"/>
          </w:tcPr>
          <w:p w:rsidR="004D51EC" w:rsidRPr="00FF3FD7" w:rsidRDefault="004D51EC" w:rsidP="00FA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D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образования</w:t>
            </w:r>
          </w:p>
          <w:p w:rsidR="004D51EC" w:rsidRPr="00FF3FD7" w:rsidRDefault="004D51EC" w:rsidP="00FA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1EC" w:rsidRPr="00FF3FD7" w:rsidRDefault="004D51EC" w:rsidP="00FA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D7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4D51EC" w:rsidRPr="00FF3FD7" w:rsidRDefault="004D51EC" w:rsidP="007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D7">
              <w:rPr>
                <w:rFonts w:ascii="Times New Roman" w:hAnsi="Times New Roman" w:cs="Times New Roman"/>
                <w:sz w:val="24"/>
                <w:szCs w:val="24"/>
              </w:rPr>
              <w:t>ул. Молодежная, 55</w:t>
            </w:r>
            <w:r w:rsidR="007553B9" w:rsidRPr="00FF3FD7">
              <w:rPr>
                <w:rFonts w:ascii="Times New Roman" w:hAnsi="Times New Roman" w:cs="Times New Roman"/>
                <w:sz w:val="24"/>
                <w:szCs w:val="24"/>
              </w:rPr>
              <w:t xml:space="preserve"> (главный корпус), ауд. 3</w:t>
            </w:r>
          </w:p>
          <w:p w:rsidR="007553B9" w:rsidRPr="00FF3FD7" w:rsidRDefault="007553B9" w:rsidP="0075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B9" w:rsidRDefault="007553B9" w:rsidP="007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D7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 Бокова О.А.,</w:t>
            </w:r>
            <w:r w:rsidR="00FF3FD7" w:rsidRPr="00FF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FD7" w:rsidRPr="00FF3FD7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="00FF3FD7" w:rsidRPr="00FF3FD7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D7012F" w:rsidRPr="00FF3FD7" w:rsidRDefault="00D7012F" w:rsidP="0075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D51EC" w:rsidRPr="003627C5" w:rsidRDefault="004D51EC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0D6C0B" w:rsidRPr="003627C5" w:rsidTr="00D7012F">
        <w:trPr>
          <w:trHeight w:val="150"/>
        </w:trPr>
        <w:tc>
          <w:tcPr>
            <w:tcW w:w="636" w:type="dxa"/>
          </w:tcPr>
          <w:p w:rsidR="000D6C0B" w:rsidRPr="003627C5" w:rsidRDefault="00BD7AB6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2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5" w:type="dxa"/>
          </w:tcPr>
          <w:p w:rsidR="000D6C0B" w:rsidRPr="00B60B77" w:rsidRDefault="000D6C0B" w:rsidP="00E9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противодействия и профилактики экстремизма и терроризма в г. Барнауле и Алтайском крае</w:t>
            </w:r>
          </w:p>
          <w:p w:rsidR="000D6C0B" w:rsidRPr="00B60B77" w:rsidRDefault="000D6C0B" w:rsidP="00E95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C0B" w:rsidRPr="00B60B77" w:rsidRDefault="000D6C0B" w:rsidP="000D6C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0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Барнаульский юридический институт</w:t>
            </w:r>
          </w:p>
          <w:p w:rsidR="000D6C0B" w:rsidRPr="00B60B77" w:rsidRDefault="000D6C0B" w:rsidP="000D6C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0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ул.Чкалова</w:t>
            </w:r>
            <w:proofErr w:type="spellEnd"/>
            <w:r w:rsidRPr="00B60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49 (</w:t>
            </w:r>
            <w:proofErr w:type="spellStart"/>
            <w:r w:rsidR="00B60B77" w:rsidRPr="00B60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НИиРИО</w:t>
            </w:r>
            <w:proofErr w:type="spellEnd"/>
            <w:r w:rsidRPr="00B60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B60B77" w:rsidRPr="00B60B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ауд. 201</w:t>
            </w:r>
          </w:p>
          <w:p w:rsidR="000D6C0B" w:rsidRPr="00B60B77" w:rsidRDefault="000D6C0B" w:rsidP="000D6C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6C0B" w:rsidRDefault="000D6C0B" w:rsidP="0021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секции:</w:t>
            </w:r>
            <w:r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77" w:rsidRPr="00B60B77">
              <w:rPr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="00215A21"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215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A21" w:rsidRPr="00B6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A21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="00215A21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582C88" w:rsidRDefault="00582C88" w:rsidP="00215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82C8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Территорию института могут посетить только граждане России, по предъявлению паспорта!</w:t>
            </w:r>
          </w:p>
          <w:p w:rsidR="00476929" w:rsidRPr="00582C88" w:rsidRDefault="00476929" w:rsidP="00215A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6" w:type="dxa"/>
          </w:tcPr>
          <w:p w:rsidR="000D6C0B" w:rsidRPr="003627C5" w:rsidRDefault="00B60B77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EE58BD" w:rsidRPr="003627C5" w:rsidTr="00582C88">
        <w:tc>
          <w:tcPr>
            <w:tcW w:w="9917" w:type="dxa"/>
            <w:gridSpan w:val="3"/>
          </w:tcPr>
          <w:p w:rsidR="00C05E82" w:rsidRDefault="00C05E82" w:rsidP="00EE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8BD" w:rsidRDefault="00EE58BD" w:rsidP="00EE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82">
              <w:rPr>
                <w:rFonts w:ascii="Times New Roman" w:hAnsi="Times New Roman" w:cs="Times New Roman"/>
                <w:b/>
                <w:sz w:val="24"/>
                <w:szCs w:val="24"/>
              </w:rPr>
              <w:t>06.11.2019</w:t>
            </w:r>
          </w:p>
          <w:p w:rsidR="00C05E82" w:rsidRPr="00C05E82" w:rsidRDefault="00C05E82" w:rsidP="00EE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956" w:rsidRPr="003627C5" w:rsidTr="00D7012F">
        <w:trPr>
          <w:trHeight w:val="558"/>
        </w:trPr>
        <w:tc>
          <w:tcPr>
            <w:tcW w:w="636" w:type="dxa"/>
          </w:tcPr>
          <w:p w:rsidR="004B6956" w:rsidRPr="003627C5" w:rsidRDefault="00AD601B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5" w:type="dxa"/>
          </w:tcPr>
          <w:p w:rsidR="004B05A5" w:rsidRPr="004A3312" w:rsidRDefault="004B05A5" w:rsidP="004B05A5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1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Вопросы кадастра недвижимости</w:t>
            </w:r>
          </w:p>
          <w:p w:rsidR="004B05A5" w:rsidRPr="004A3312" w:rsidRDefault="004B05A5" w:rsidP="004B05A5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5A5" w:rsidRPr="00D7012F" w:rsidRDefault="004B05A5" w:rsidP="004B05A5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7012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Алтайский государственный аграрный университет</w:t>
            </w:r>
          </w:p>
          <w:p w:rsidR="004A3312" w:rsidRPr="00D7012F" w:rsidRDefault="007374CF" w:rsidP="004B05A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="0099054D" w:rsidRPr="00D7012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л.Мерзликина</w:t>
            </w:r>
            <w:proofErr w:type="spellEnd"/>
            <w:r w:rsidR="0099054D" w:rsidRPr="00D7012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8 (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корпус </w:t>
            </w:r>
            <w:r w:rsidR="004B05A5" w:rsidRPr="00D7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7А факультета </w:t>
            </w:r>
            <w:proofErr w:type="spellStart"/>
            <w:r w:rsidR="004B05A5" w:rsidRPr="00D7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природообустройства</w:t>
            </w:r>
            <w:proofErr w:type="spellEnd"/>
            <w:r w:rsidR="0099054D" w:rsidRPr="00D70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ауд.413</w:t>
            </w:r>
          </w:p>
          <w:p w:rsidR="004A3312" w:rsidRPr="004A3312" w:rsidRDefault="004A3312" w:rsidP="004B05A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6956" w:rsidRPr="004A3312" w:rsidRDefault="004B05A5" w:rsidP="004A3312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4A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4A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Соврикова</w:t>
            </w:r>
            <w:proofErr w:type="spellEnd"/>
            <w:r w:rsidRPr="004A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 к.с.-</w:t>
            </w:r>
            <w:proofErr w:type="spellStart"/>
            <w:r w:rsidRPr="004A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х.н</w:t>
            </w:r>
            <w:proofErr w:type="spellEnd"/>
            <w:r w:rsidRPr="004A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</w:t>
            </w:r>
          </w:p>
        </w:tc>
        <w:tc>
          <w:tcPr>
            <w:tcW w:w="756" w:type="dxa"/>
          </w:tcPr>
          <w:p w:rsidR="004B6956" w:rsidRPr="003627C5" w:rsidRDefault="00D7012F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54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AD601B" w:rsidRPr="003627C5" w:rsidTr="00D7012F">
        <w:trPr>
          <w:trHeight w:val="162"/>
        </w:trPr>
        <w:tc>
          <w:tcPr>
            <w:tcW w:w="63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25" w:type="dxa"/>
          </w:tcPr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</w:t>
            </w: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 Ленина, 46 (главный корпус), ауд. 406</w:t>
            </w: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Хомутов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д.т.н., проф.</w:t>
            </w:r>
          </w:p>
        </w:tc>
        <w:tc>
          <w:tcPr>
            <w:tcW w:w="75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</w:tc>
      </w:tr>
      <w:tr w:rsidR="00AD601B" w:rsidRPr="003627C5" w:rsidTr="00D7012F">
        <w:trPr>
          <w:trHeight w:val="1455"/>
        </w:trPr>
        <w:tc>
          <w:tcPr>
            <w:tcW w:w="63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25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Гражданский и арбитражный процесс</w:t>
            </w: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институт экономики</w:t>
            </w: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106 е</w:t>
            </w:r>
            <w:r w:rsidR="00E42B4A">
              <w:rPr>
                <w:rFonts w:ascii="Times New Roman" w:hAnsi="Times New Roman" w:cs="Times New Roman"/>
                <w:sz w:val="24"/>
                <w:szCs w:val="24"/>
              </w:rPr>
              <w:t>, ауд.212</w:t>
            </w: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Руководитель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ции: Иванов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D601B" w:rsidRPr="003627C5" w:rsidRDefault="00E42B4A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AD601B" w:rsidRPr="00362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601B" w:rsidRPr="003627C5" w:rsidTr="00D7012F">
        <w:trPr>
          <w:trHeight w:val="135"/>
        </w:trPr>
        <w:tc>
          <w:tcPr>
            <w:tcW w:w="63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25" w:type="dxa"/>
          </w:tcPr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местного самоуправления в г. Барнауле: современное состояние и перспективы</w:t>
            </w:r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187, ауд. 205А</w:t>
            </w:r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Гончарова Н.П.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D601B" w:rsidRPr="003627C5" w:rsidTr="00D7012F">
        <w:trPr>
          <w:trHeight w:val="126"/>
        </w:trPr>
        <w:tc>
          <w:tcPr>
            <w:tcW w:w="63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25" w:type="dxa"/>
          </w:tcPr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экономики, финансов и кредита</w:t>
            </w:r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187, ауд. 218В</w:t>
            </w:r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 Торгашова Н.А.,</w:t>
            </w:r>
          </w:p>
          <w:p w:rsidR="00AD601B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к.э.н., доцент, заведующий кафедрой экономики и финансов</w:t>
            </w:r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D601B" w:rsidRPr="003627C5" w:rsidTr="00D7012F">
        <w:trPr>
          <w:trHeight w:val="1845"/>
        </w:trPr>
        <w:tc>
          <w:tcPr>
            <w:tcW w:w="63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272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5" w:type="dxa"/>
          </w:tcPr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психологическое знание: перспективные направления исследования</w:t>
            </w:r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187, ауд. 416В</w:t>
            </w:r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Михеева И.В.,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727CC" w:rsidRPr="003627C5" w:rsidTr="00D7012F">
        <w:trPr>
          <w:trHeight w:val="348"/>
        </w:trPr>
        <w:tc>
          <w:tcPr>
            <w:tcW w:w="636" w:type="dxa"/>
          </w:tcPr>
          <w:p w:rsidR="002727CC" w:rsidRPr="003627C5" w:rsidRDefault="002727CC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8525" w:type="dxa"/>
          </w:tcPr>
          <w:p w:rsidR="002727CC" w:rsidRPr="003627C5" w:rsidRDefault="002727CC" w:rsidP="002727C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психологическое знание: перспективные направления исследования</w:t>
            </w:r>
          </w:p>
          <w:p w:rsidR="002727CC" w:rsidRPr="003627C5" w:rsidRDefault="002727CC" w:rsidP="002727C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CC" w:rsidRPr="003627C5" w:rsidRDefault="002727CC" w:rsidP="002727C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2727CC" w:rsidRPr="003627C5" w:rsidRDefault="002727CC" w:rsidP="002727C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187, ауд. 206А</w:t>
            </w:r>
          </w:p>
          <w:p w:rsidR="002727CC" w:rsidRDefault="002727CC" w:rsidP="002727CC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CC" w:rsidRPr="003627C5" w:rsidRDefault="002727CC" w:rsidP="004B058B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</w:t>
            </w:r>
            <w:r w:rsidRPr="007C6073">
              <w:rPr>
                <w:rFonts w:ascii="Times New Roman" w:hAnsi="Times New Roman" w:cs="Times New Roman"/>
                <w:sz w:val="24"/>
                <w:szCs w:val="20"/>
              </w:rPr>
              <w:t xml:space="preserve"> Меженин Я</w:t>
            </w:r>
            <w:r w:rsidR="004B058B">
              <w:rPr>
                <w:rFonts w:ascii="Times New Roman" w:hAnsi="Times New Roman" w:cs="Times New Roman"/>
                <w:sz w:val="24"/>
                <w:szCs w:val="20"/>
              </w:rPr>
              <w:t>.Э.</w:t>
            </w:r>
            <w:r w:rsidRPr="007C6073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7C6073">
              <w:rPr>
                <w:rFonts w:ascii="Times New Roman" w:hAnsi="Times New Roman" w:cs="Times New Roman"/>
                <w:sz w:val="24"/>
                <w:szCs w:val="20"/>
              </w:rPr>
              <w:t>к.соц.н</w:t>
            </w:r>
            <w:proofErr w:type="spellEnd"/>
            <w:r w:rsidRPr="007C6073">
              <w:rPr>
                <w:rFonts w:ascii="Times New Roman" w:hAnsi="Times New Roman" w:cs="Times New Roman"/>
                <w:sz w:val="24"/>
                <w:szCs w:val="20"/>
              </w:rPr>
              <w:t>., доц</w:t>
            </w:r>
            <w:r w:rsidR="004B058B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756" w:type="dxa"/>
          </w:tcPr>
          <w:p w:rsidR="002727CC" w:rsidRPr="003627C5" w:rsidRDefault="004B058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D601B" w:rsidRPr="003627C5" w:rsidTr="00D7012F">
        <w:tc>
          <w:tcPr>
            <w:tcW w:w="63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525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Агроэкономические аспекты развития г. Барнаула</w:t>
            </w: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, 45 (корпус №6), ауд. 105 </w:t>
            </w: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 Федулова И.В., к.э.н., доц</w:t>
            </w:r>
            <w:r w:rsidR="0055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AD601B" w:rsidRPr="003627C5" w:rsidTr="00D7012F">
        <w:trPr>
          <w:trHeight w:val="1891"/>
        </w:trPr>
        <w:tc>
          <w:tcPr>
            <w:tcW w:w="63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4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5" w:type="dxa"/>
          </w:tcPr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Агротехнологии</w:t>
            </w:r>
            <w:proofErr w:type="spellEnd"/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, производство, переработка и хранение сельскохозяйственной продукции</w:t>
            </w: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 Красноармейский, 98 (главный корпус), ауд. 223</w:t>
            </w: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Бузоверов</w:t>
            </w:r>
            <w:proofErr w:type="spellEnd"/>
            <w:r w:rsidR="0055483A">
              <w:rPr>
                <w:rFonts w:ascii="Times New Roman" w:hAnsi="Times New Roman" w:cs="Times New Roman"/>
                <w:sz w:val="24"/>
                <w:szCs w:val="24"/>
              </w:rPr>
              <w:t xml:space="preserve"> С.Ю., к.с.-</w:t>
            </w:r>
            <w:proofErr w:type="spellStart"/>
            <w:r w:rsidR="0055483A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="0055483A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75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D601B" w:rsidRPr="003627C5" w:rsidTr="00D7012F">
        <w:trPr>
          <w:trHeight w:val="180"/>
        </w:trPr>
        <w:tc>
          <w:tcPr>
            <w:tcW w:w="63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25" w:type="dxa"/>
          </w:tcPr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Православие и духовная культура России</w:t>
            </w: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Барнаульская духовная семинария</w:t>
            </w: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Ядринцева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r w:rsidRPr="0034195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Сергий (Иванников)</w:t>
            </w:r>
            <w:r w:rsidRPr="00341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E0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митрополит Барнаульский и Алтайский, глава Алтайской митрополии, ректор Барнаульской духовной семинарии, кандидат богословия</w:t>
            </w:r>
          </w:p>
        </w:tc>
        <w:tc>
          <w:tcPr>
            <w:tcW w:w="75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D601B" w:rsidRPr="003627C5" w:rsidTr="00767126">
        <w:trPr>
          <w:trHeight w:val="1740"/>
        </w:trPr>
        <w:tc>
          <w:tcPr>
            <w:tcW w:w="63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25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Литературоведение и культурология</w:t>
            </w: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Ядринцева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136 (корпус №4), ауд. 216</w:t>
            </w: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B" w:rsidRPr="003627C5" w:rsidRDefault="00AD601B" w:rsidP="00AD6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Худенко Е.А.,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д.фил.н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доц., зав. кафедрой литературы ФГБОУ ВО «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dxa"/>
          </w:tcPr>
          <w:p w:rsidR="00AD601B" w:rsidRPr="003627C5" w:rsidRDefault="00AD601B" w:rsidP="00AD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67126" w:rsidRPr="003627C5" w:rsidTr="00D7012F">
        <w:trPr>
          <w:trHeight w:val="180"/>
        </w:trPr>
        <w:tc>
          <w:tcPr>
            <w:tcW w:w="636" w:type="dxa"/>
          </w:tcPr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25" w:type="dxa"/>
          </w:tcPr>
          <w:p w:rsidR="00767126" w:rsidRPr="000B3E26" w:rsidRDefault="00767126" w:rsidP="0076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проблемы уголовного законодательства (по материалам судебной практики г. Барнаула)</w:t>
            </w:r>
          </w:p>
          <w:p w:rsidR="00767126" w:rsidRPr="000B3E26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0B3E26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Барнаульский юридический институт</w:t>
            </w:r>
          </w:p>
          <w:p w:rsidR="00767126" w:rsidRPr="000B3E26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B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ул.Чкалова</w:t>
            </w:r>
            <w:proofErr w:type="spellEnd"/>
            <w:r w:rsidRPr="000B3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49 (учебный корпус), ауд. 407</w:t>
            </w:r>
          </w:p>
          <w:p w:rsidR="00767126" w:rsidRPr="000B3E26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секции: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Ермакова О.В.,</w:t>
            </w:r>
            <w:r w:rsidRPr="000B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E26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B3E26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126" w:rsidRPr="000B3E26" w:rsidRDefault="00767126" w:rsidP="007671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C8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Территорию института могут посетить только граждане России, по предъявлению паспорта!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756" w:type="dxa"/>
          </w:tcPr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67126" w:rsidRPr="003627C5" w:rsidTr="00D7012F">
        <w:trPr>
          <w:trHeight w:val="105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25" w:type="dxa"/>
          </w:tcPr>
          <w:p w:rsidR="001E0582" w:rsidRPr="001E0582" w:rsidRDefault="001E0582" w:rsidP="001E0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Математические методы и информационные технологии в научных исследованиях </w:t>
            </w:r>
          </w:p>
          <w:p w:rsidR="001E0582" w:rsidRPr="001E0582" w:rsidRDefault="001E0582" w:rsidP="001E0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582" w:rsidRPr="001E0582" w:rsidRDefault="001E0582" w:rsidP="001E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82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1E0582" w:rsidRPr="003627C5" w:rsidRDefault="001E0582" w:rsidP="001E058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2">
              <w:rPr>
                <w:rFonts w:ascii="Times New Roman" w:hAnsi="Times New Roman" w:cs="Times New Roman"/>
                <w:sz w:val="24"/>
                <w:szCs w:val="24"/>
              </w:rPr>
              <w:t>пр. Ленина, 61 (корпус «Л»), ауд. 220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Родионов Е.Д., д.ф.-м.н., проф.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767126" w:rsidRPr="003627C5" w:rsidTr="00D7012F">
        <w:trPr>
          <w:trHeight w:val="1755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 телекоммуникационные технологии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46, ауд. 430 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 Авдеев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к.т.н.,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</w:tr>
      <w:tr w:rsidR="00767126" w:rsidRPr="003627C5" w:rsidTr="00D7012F">
        <w:trPr>
          <w:trHeight w:val="1425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46, ауд. 406 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Руководитель: Гутов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к.т.н.,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</w:tr>
      <w:tr w:rsidR="00767126" w:rsidRPr="003627C5" w:rsidTr="00D7012F">
        <w:trPr>
          <w:trHeight w:val="216"/>
        </w:trPr>
        <w:tc>
          <w:tcPr>
            <w:tcW w:w="636" w:type="dxa"/>
          </w:tcPr>
          <w:p w:rsidR="00767126" w:rsidRPr="00EF0737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525" w:type="dxa"/>
          </w:tcPr>
          <w:p w:rsidR="00767126" w:rsidRPr="0055483A" w:rsidRDefault="00767126" w:rsidP="00767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Актуальные вопросы р</w:t>
            </w:r>
            <w:r w:rsidRPr="0055483A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еализации государственно-правовой политики в сфере противодействия экстремизму и терроризму в г. Барнауле и Алтайском крае</w:t>
            </w:r>
          </w:p>
          <w:p w:rsidR="00767126" w:rsidRPr="0055483A" w:rsidRDefault="00767126" w:rsidP="00767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55483A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Барнаульский юридический институт</w:t>
            </w:r>
          </w:p>
          <w:p w:rsidR="00767126" w:rsidRPr="0055483A" w:rsidRDefault="007374CF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Чкалова, 49 (у</w:t>
            </w:r>
            <w:r w:rsidR="00767126" w:rsidRPr="00554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чебный корпус), ауд. 126</w:t>
            </w:r>
          </w:p>
          <w:p w:rsidR="00767126" w:rsidRPr="0055483A" w:rsidRDefault="00767126" w:rsidP="00767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секции:</w:t>
            </w:r>
            <w:r w:rsidRPr="0055483A">
              <w:rPr>
                <w:rFonts w:ascii="Times New Roman" w:hAnsi="Times New Roman" w:cs="Times New Roman"/>
                <w:sz w:val="24"/>
                <w:szCs w:val="24"/>
              </w:rPr>
              <w:t xml:space="preserve"> Верхоглядов Я.Е., старший преподаватель кафедры административного права и административной деятельности ОВД </w:t>
            </w:r>
          </w:p>
          <w:p w:rsidR="007374CF" w:rsidRPr="0055483A" w:rsidRDefault="007374CF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C8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767126" w:rsidRPr="003627C5" w:rsidTr="00D7012F">
        <w:trPr>
          <w:trHeight w:val="162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25" w:type="dxa"/>
          </w:tcPr>
          <w:p w:rsidR="00767126" w:rsidRPr="00F25FBA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B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расследования преступлений в г. Барнауле</w:t>
            </w:r>
          </w:p>
          <w:p w:rsidR="00767126" w:rsidRPr="00F25FBA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7126" w:rsidRPr="00F25FBA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Барнаульский юридический институт</w:t>
            </w:r>
          </w:p>
          <w:p w:rsidR="00767126" w:rsidRPr="00F25FBA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5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ул.Чкалова</w:t>
            </w:r>
            <w:proofErr w:type="spellEnd"/>
            <w:r w:rsidRPr="00F25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49 (</w:t>
            </w:r>
            <w:r w:rsidRPr="00F25FB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F25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НИиРИО</w:t>
            </w:r>
            <w:proofErr w:type="spellEnd"/>
            <w:r w:rsidRPr="00F25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ауд. 201</w:t>
            </w:r>
          </w:p>
          <w:p w:rsidR="00767126" w:rsidRPr="00F25FBA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7126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секции:</w:t>
            </w:r>
            <w:r w:rsidRPr="00F2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Н.А., </w:t>
            </w:r>
            <w:proofErr w:type="spellStart"/>
            <w:r w:rsidRPr="00F25FB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F25FBA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126" w:rsidRPr="0055483A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82C8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767126" w:rsidRPr="003627C5" w:rsidTr="00D7012F">
        <w:trPr>
          <w:trHeight w:val="1740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25" w:type="dxa"/>
          </w:tcPr>
          <w:p w:rsidR="00767126" w:rsidRPr="00861201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проблемы уголовного судопроизводства (по материалам судебной практики г. Барнаула и Алтайского края)</w:t>
            </w:r>
          </w:p>
          <w:p w:rsidR="00767126" w:rsidRPr="00861201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861201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Барнаульский юридический институт</w:t>
            </w:r>
          </w:p>
          <w:p w:rsidR="00767126" w:rsidRPr="00861201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1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ул.Чкалова</w:t>
            </w:r>
            <w:proofErr w:type="spellEnd"/>
            <w:r w:rsidRPr="00861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49 (учебный корпус), ауд. 401</w:t>
            </w:r>
          </w:p>
          <w:p w:rsidR="00767126" w:rsidRPr="00861201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секции:</w:t>
            </w:r>
            <w:r w:rsidRPr="00861201">
              <w:rPr>
                <w:rFonts w:ascii="Times New Roman" w:hAnsi="Times New Roman" w:cs="Times New Roman"/>
                <w:sz w:val="24"/>
                <w:szCs w:val="24"/>
              </w:rPr>
              <w:t xml:space="preserve"> Пашаева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Э.Х., </w:t>
            </w:r>
            <w:proofErr w:type="spellStart"/>
            <w:r w:rsidRPr="0086120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861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пред.</w:t>
            </w:r>
          </w:p>
          <w:p w:rsidR="00767126" w:rsidRDefault="00767126" w:rsidP="00767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82C8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Территорию института могут посетить только граждане России, по предъявлению паспорта!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</w:p>
          <w:p w:rsidR="00767126" w:rsidRPr="000D6C0B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767126" w:rsidRPr="003627C5" w:rsidTr="00D7012F">
        <w:trPr>
          <w:trHeight w:val="180"/>
        </w:trPr>
        <w:tc>
          <w:tcPr>
            <w:tcW w:w="636" w:type="dxa"/>
          </w:tcPr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25" w:type="dxa"/>
          </w:tcPr>
          <w:p w:rsidR="00767126" w:rsidRPr="00D17D2F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D2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прогнозирования и профилактики преступности в г. Барнауле</w:t>
            </w:r>
          </w:p>
          <w:p w:rsidR="00767126" w:rsidRPr="00D17D2F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D17D2F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Барнаульский юридический институт</w:t>
            </w:r>
          </w:p>
          <w:p w:rsidR="00767126" w:rsidRPr="00D17D2F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17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ул.Чкалова</w:t>
            </w:r>
            <w:proofErr w:type="spellEnd"/>
            <w:r w:rsidRPr="00D17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49 (учебный корпус)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ауд. 417</w:t>
            </w:r>
          </w:p>
          <w:p w:rsidR="00767126" w:rsidRPr="00D17D2F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секции: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D2F">
              <w:rPr>
                <w:rFonts w:ascii="Times New Roman" w:hAnsi="Times New Roman" w:cs="Times New Roman"/>
                <w:sz w:val="24"/>
                <w:szCs w:val="28"/>
              </w:rPr>
              <w:t>Ботвин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И.В., </w:t>
            </w:r>
            <w:proofErr w:type="spellStart"/>
            <w:r w:rsidRPr="00D17D2F">
              <w:rPr>
                <w:rFonts w:ascii="Times New Roman" w:hAnsi="Times New Roman" w:cs="Times New Roman"/>
                <w:sz w:val="24"/>
                <w:szCs w:val="28"/>
              </w:rPr>
              <w:t>к.ю.н</w:t>
            </w:r>
            <w:proofErr w:type="spellEnd"/>
            <w:r w:rsidRPr="00D17D2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доц.</w:t>
            </w:r>
          </w:p>
          <w:p w:rsidR="00767126" w:rsidRPr="00861201" w:rsidRDefault="00767126" w:rsidP="00767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8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Территорию института могут посетить только граждане России, по предъявлению паспорта!</w:t>
            </w:r>
          </w:p>
        </w:tc>
        <w:tc>
          <w:tcPr>
            <w:tcW w:w="756" w:type="dxa"/>
          </w:tcPr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767126" w:rsidRPr="003627C5" w:rsidTr="00D7012F">
        <w:trPr>
          <w:trHeight w:val="1448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Инновационные технологические процессы промышленных производств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</w:t>
            </w:r>
            <w:r w:rsidR="00385BF2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 Ленина, 46 (главный корпус), ауд. 140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Балашов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к.т.н.,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126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CF" w:rsidRPr="003627C5" w:rsidRDefault="007374CF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767126" w:rsidRPr="003627C5" w:rsidTr="00582C88">
        <w:tc>
          <w:tcPr>
            <w:tcW w:w="9917" w:type="dxa"/>
            <w:gridSpan w:val="3"/>
          </w:tcPr>
          <w:p w:rsidR="00767126" w:rsidRDefault="00767126" w:rsidP="00767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Default="00767126" w:rsidP="00767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82">
              <w:rPr>
                <w:rFonts w:ascii="Times New Roman" w:hAnsi="Times New Roman" w:cs="Times New Roman"/>
                <w:b/>
                <w:sz w:val="24"/>
                <w:szCs w:val="24"/>
              </w:rPr>
              <w:t>07.11.2019</w:t>
            </w:r>
          </w:p>
          <w:p w:rsidR="00767126" w:rsidRPr="00C05E82" w:rsidRDefault="00767126" w:rsidP="00767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26" w:rsidRPr="003627C5" w:rsidTr="00D7012F">
        <w:trPr>
          <w:trHeight w:val="1617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Территориальное планирование и землеустройство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ул.Мерзликина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, 8 (корпус №7А факультета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природообустройства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), ауд. 416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Соврикова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Е.М., к.с.-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</w:tr>
      <w:tr w:rsidR="00767126" w:rsidRPr="003627C5" w:rsidTr="00D7012F">
        <w:trPr>
          <w:trHeight w:val="1513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города - развитие края: социально-экономический аспект</w:t>
            </w:r>
            <w:r w:rsidRPr="0036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пр.Социалистический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68 (корпус «С»), ауд. 423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Руководитель 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Мищенко В.В., д.э.н., проф.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</w:tr>
      <w:tr w:rsidR="00767126" w:rsidRPr="003627C5" w:rsidTr="00D7012F">
        <w:trPr>
          <w:trHeight w:val="1477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Социально-культурный сервис и туризм в Алтайском крае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 Ленина, 61а (корпус «М»), ауд. 402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476929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Руководитель 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Редькин А.Г.,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., зав. Кафедрой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</w:tr>
      <w:tr w:rsidR="00767126" w:rsidRPr="003627C5" w:rsidTr="00D7012F">
        <w:trPr>
          <w:trHeight w:val="160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ветеринарии и зоотехнии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276 (корпус №5 факультета ветеринарной медицины), ауд. 101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Кравченко И.А.,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к.в.н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67126" w:rsidRPr="003627C5" w:rsidTr="00D7012F">
        <w:trPr>
          <w:trHeight w:val="1703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25" w:type="dxa"/>
          </w:tcPr>
          <w:p w:rsidR="007374CF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История, историко-культурное наследие и </w:t>
            </w:r>
            <w:r w:rsidR="007374CF">
              <w:rPr>
                <w:rFonts w:ascii="Times New Roman" w:hAnsi="Times New Roman" w:cs="Times New Roman"/>
                <w:b/>
                <w:sz w:val="24"/>
                <w:szCs w:val="24"/>
              </w:rPr>
              <w:t>межкультурные связи</w:t>
            </w:r>
          </w:p>
          <w:p w:rsidR="00767126" w:rsidRPr="003627C5" w:rsidRDefault="007374CF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Барнаула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институт культуры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66 (корпус №3), ауд.313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.Е., 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767126" w:rsidRPr="003627C5" w:rsidTr="00D7012F">
        <w:trPr>
          <w:trHeight w:val="135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выявления, раскрытия, расследования и уголовно-правовой оценки коррупционных преступлений</w:t>
            </w:r>
          </w:p>
          <w:p w:rsidR="00767126" w:rsidRPr="003627C5" w:rsidRDefault="00767126" w:rsidP="007671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767126" w:rsidRPr="003627C5" w:rsidRDefault="00767126" w:rsidP="007671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187, ауд. 315В</w:t>
            </w:r>
          </w:p>
          <w:p w:rsidR="00767126" w:rsidRPr="003627C5" w:rsidRDefault="00767126" w:rsidP="007671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Штаб О.Н.,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67126" w:rsidRPr="003627C5" w:rsidTr="00D7012F">
        <w:trPr>
          <w:trHeight w:val="126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A1C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реформа как предпосылка совершенствования законодательства РФ</w:t>
            </w:r>
          </w:p>
          <w:p w:rsidR="00767126" w:rsidRPr="003627C5" w:rsidRDefault="00767126" w:rsidP="007671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767126" w:rsidRPr="003627C5" w:rsidRDefault="00767126" w:rsidP="007671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187, ауд. 109А</w:t>
            </w:r>
          </w:p>
          <w:p w:rsidR="00767126" w:rsidRPr="003627C5" w:rsidRDefault="00767126" w:rsidP="007671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Полещенкова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67126" w:rsidRPr="003627C5" w:rsidTr="00D7012F">
        <w:trPr>
          <w:trHeight w:val="1859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54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8525" w:type="dxa"/>
          </w:tcPr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Агротехнологии</w:t>
            </w:r>
            <w:proofErr w:type="spellEnd"/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, производство, переработка и хранение сельскохозяйственной продукции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 Красноармейский, 98 (главный корпус), ауд. 223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 секции: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к.с.-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67126" w:rsidRPr="003627C5" w:rsidTr="00D7012F">
        <w:trPr>
          <w:trHeight w:val="1470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25" w:type="dxa"/>
          </w:tcPr>
          <w:p w:rsidR="00767126" w:rsidRPr="00224C75" w:rsidRDefault="00767126" w:rsidP="007671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24C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Проблемы административной ответственности в г. Барнауле</w:t>
            </w:r>
          </w:p>
          <w:p w:rsidR="00767126" w:rsidRPr="00224C75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7126" w:rsidRPr="00224C75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Барнаульский юридический институт</w:t>
            </w:r>
          </w:p>
          <w:p w:rsidR="00767126" w:rsidRPr="00224C75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4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ул.Чкалова</w:t>
            </w:r>
            <w:proofErr w:type="spellEnd"/>
            <w:r w:rsidRPr="00224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49 (учебный корпус), ауд. 126</w:t>
            </w:r>
          </w:p>
          <w:p w:rsidR="00767126" w:rsidRPr="00224C75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4C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r w:rsidRPr="00224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Репьев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А.Г.,</w:t>
            </w:r>
            <w:r w:rsidRPr="00224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4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224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7126" w:rsidRDefault="00767126" w:rsidP="00767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82C8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Территорию института могут посетить только граждане России, по предъявлению паспорта!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67126" w:rsidRPr="003627C5" w:rsidTr="00D7012F">
        <w:trPr>
          <w:trHeight w:val="1440"/>
        </w:trPr>
        <w:tc>
          <w:tcPr>
            <w:tcW w:w="636" w:type="dxa"/>
          </w:tcPr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25" w:type="dxa"/>
          </w:tcPr>
          <w:p w:rsidR="00767126" w:rsidRPr="00D4405B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5B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проблемы охраны окружающей среды в г. Барнауле</w:t>
            </w:r>
          </w:p>
          <w:p w:rsidR="00767126" w:rsidRPr="00D4405B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D4405B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Барнаульский юридический институт</w:t>
            </w:r>
          </w:p>
          <w:p w:rsidR="00767126" w:rsidRPr="00D4405B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4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ул.Чкалова</w:t>
            </w:r>
            <w:proofErr w:type="spellEnd"/>
            <w:r w:rsidRPr="00D44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49 (учебный корпус), ауд.413</w:t>
            </w:r>
          </w:p>
          <w:p w:rsidR="00767126" w:rsidRPr="00D4405B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5B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 Кабанова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Ю.С., </w:t>
            </w:r>
            <w:proofErr w:type="spellStart"/>
            <w:r w:rsidRPr="00D4405B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D4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126" w:rsidRDefault="00767126" w:rsidP="00767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82C8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Территорию института могут посетить только граждане России, по предъявлению паспорта!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</w:p>
          <w:p w:rsidR="00767126" w:rsidRPr="00224C75" w:rsidRDefault="00767126" w:rsidP="007671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6" w:type="dxa"/>
          </w:tcPr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67126" w:rsidRPr="003627C5" w:rsidTr="0069210D">
        <w:trPr>
          <w:trHeight w:val="2175"/>
        </w:trPr>
        <w:tc>
          <w:tcPr>
            <w:tcW w:w="636" w:type="dxa"/>
          </w:tcPr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25" w:type="dxa"/>
          </w:tcPr>
          <w:p w:rsidR="00767126" w:rsidRPr="00C731ED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E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обеспечения прав человека в Алтайском крае и г. Барнауле</w:t>
            </w:r>
          </w:p>
          <w:p w:rsidR="00767126" w:rsidRPr="00C731ED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C731ED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Барнаульский юридический институт</w:t>
            </w:r>
          </w:p>
          <w:p w:rsidR="00767126" w:rsidRPr="00C731ED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3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ул.Чкалова</w:t>
            </w:r>
            <w:proofErr w:type="spellEnd"/>
            <w:r w:rsidRPr="00C73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49 (учебный корпус), ауд.433</w:t>
            </w:r>
          </w:p>
          <w:p w:rsidR="00767126" w:rsidRPr="00C731ED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ED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 Анохин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C731ED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C731ED">
              <w:rPr>
                <w:rFonts w:ascii="Times New Roman" w:hAnsi="Times New Roman" w:cs="Times New Roman"/>
                <w:sz w:val="24"/>
                <w:szCs w:val="24"/>
              </w:rPr>
              <w:t>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126" w:rsidRDefault="00767126" w:rsidP="00767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82C8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Территорию института могут посетить только граждане России, по предъявлению паспорта!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</w:p>
          <w:p w:rsidR="00767126" w:rsidRPr="00D4405B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767126" w:rsidRPr="003627C5" w:rsidTr="00D7012F">
        <w:trPr>
          <w:trHeight w:val="294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Инновационные технологические процессы промышленных производств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</w:t>
            </w:r>
            <w:r w:rsidR="00385BF2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 Ленина, 46 (главный корпус), ауд. 140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Балашов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к.т.н.,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767126" w:rsidRPr="003627C5" w:rsidTr="00582C88">
        <w:tc>
          <w:tcPr>
            <w:tcW w:w="9917" w:type="dxa"/>
            <w:gridSpan w:val="3"/>
          </w:tcPr>
          <w:p w:rsidR="00767126" w:rsidRDefault="00767126" w:rsidP="00767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Default="00767126" w:rsidP="00767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E82">
              <w:rPr>
                <w:rFonts w:ascii="Times New Roman" w:hAnsi="Times New Roman" w:cs="Times New Roman"/>
                <w:b/>
                <w:sz w:val="24"/>
                <w:szCs w:val="24"/>
              </w:rPr>
              <w:t>08.11.2019</w:t>
            </w:r>
          </w:p>
          <w:p w:rsidR="00767126" w:rsidRPr="00C05E82" w:rsidRDefault="00767126" w:rsidP="00767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126" w:rsidRPr="003627C5" w:rsidTr="00D7012F">
        <w:trPr>
          <w:trHeight w:val="1721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 перспективы социально-экономического развития Российской Федерации, региона и города Барнаула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филиал Финансового университета при Правительстве РФ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 Ленина, 54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 Пирогова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.В., к. э.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767126" w:rsidRPr="003627C5" w:rsidTr="00D7012F">
        <w:trPr>
          <w:trHeight w:val="183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proofErr w:type="spellEnd"/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-технологии и журналист в мультимедийную эпоху (региональные и муниципальные СМИ: теория и практика)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ул. Димитрова, 66 (корпус «Д»), ауд. 403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Халина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д.филол.н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</w:tr>
      <w:tr w:rsidR="00767126" w:rsidRPr="003627C5" w:rsidTr="00D7012F">
        <w:trPr>
          <w:trHeight w:val="1755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Визуальная к</w:t>
            </w:r>
            <w:r w:rsidR="007374CF">
              <w:rPr>
                <w:rFonts w:ascii="Times New Roman" w:hAnsi="Times New Roman" w:cs="Times New Roman"/>
                <w:b/>
                <w:sz w:val="24"/>
                <w:szCs w:val="24"/>
              </w:rPr>
              <w:t>ультура городского пространства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институт культуры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66 (корпус№3), ауд.313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Шокорова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gram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67126" w:rsidRPr="003627C5" w:rsidTr="00E341D6">
        <w:trPr>
          <w:trHeight w:val="1833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Публично-правовые основы деятельности муниципальных образований (на примере г. Барнаула)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пр.Социалистический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68 (корпус «С»), ауд. 307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Коновалова Л.Г.,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767126" w:rsidRPr="003627C5" w:rsidTr="00D7012F">
        <w:trPr>
          <w:trHeight w:val="1800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гражданского и семейного права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пр.Социалистич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68 (корпус «С»), ауд. 408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Филиппова Т.А.,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767126" w:rsidRPr="003627C5" w:rsidTr="00D7012F">
        <w:trPr>
          <w:trHeight w:val="1770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 и право социального обеспечения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пр.Социалистический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68 (корпус «С»), ауд. 213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E341D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767126" w:rsidRPr="003627C5" w:rsidTr="00D7012F">
        <w:trPr>
          <w:trHeight w:val="1785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толкования и применения права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пр.Социалистический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68 (корпус «С»), ауд. 107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Васильев А.В.,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767126" w:rsidRPr="003627C5" w:rsidTr="00D7012F">
        <w:trPr>
          <w:trHeight w:val="132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процесс и криминалистика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пр.Социалистический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68 (корпус «С»), ауд. 212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Давыдов С.И.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., зав. кафедрой 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767126" w:rsidRPr="003627C5" w:rsidTr="00E341D6">
        <w:trPr>
          <w:trHeight w:val="1590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Науки о здоровье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пер. Некрасова, 65, кафедра гигиены, ауд. 5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Широкоступ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E06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67126" w:rsidRPr="003627C5" w:rsidTr="00D7012F">
        <w:trPr>
          <w:trHeight w:val="330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Фундаментальная медицина 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ул.Папанинцев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ауд.404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r w:rsidR="002B3E19">
              <w:rPr>
                <w:rFonts w:ascii="Times New Roman" w:hAnsi="Times New Roman" w:cs="Times New Roman"/>
                <w:sz w:val="24"/>
                <w:szCs w:val="24"/>
              </w:rPr>
              <w:t xml:space="preserve">Шахматов И.И., д. м. н., </w:t>
            </w:r>
            <w:proofErr w:type="spellStart"/>
            <w:r w:rsidR="002B3E19">
              <w:rPr>
                <w:rFonts w:ascii="Times New Roman" w:hAnsi="Times New Roman" w:cs="Times New Roman"/>
                <w:sz w:val="24"/>
                <w:szCs w:val="24"/>
              </w:rPr>
              <w:t>проффесор</w:t>
            </w:r>
            <w:proofErr w:type="spellEnd"/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67126" w:rsidRPr="003627C5" w:rsidTr="00D7012F"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</w:t>
            </w: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гражданского процесса</w:t>
            </w:r>
            <w:r w:rsidR="001E0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битражного процесса</w:t>
            </w:r>
          </w:p>
          <w:p w:rsidR="00767126" w:rsidRPr="003627C5" w:rsidRDefault="00767126" w:rsidP="00767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пр.Социалистический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68 (корпус «С»), ауд. 215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126" w:rsidRPr="003627C5" w:rsidTr="00582C88">
        <w:tc>
          <w:tcPr>
            <w:tcW w:w="9917" w:type="dxa"/>
            <w:gridSpan w:val="3"/>
          </w:tcPr>
          <w:p w:rsidR="00767126" w:rsidRDefault="00767126" w:rsidP="0076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476929" w:rsidRDefault="00767126" w:rsidP="00767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29">
              <w:rPr>
                <w:rFonts w:ascii="Times New Roman" w:hAnsi="Times New Roman" w:cs="Times New Roman"/>
                <w:b/>
                <w:sz w:val="24"/>
                <w:szCs w:val="24"/>
              </w:rPr>
              <w:t>09.11.2019</w:t>
            </w:r>
          </w:p>
          <w:p w:rsidR="00767126" w:rsidRPr="003627C5" w:rsidRDefault="00767126" w:rsidP="0076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126" w:rsidRPr="003627C5" w:rsidTr="00D7012F"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армакология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фармация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пер. Некрасова,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ауд.131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д.б.н., профессор; Воробьева В.М., к.ф.н., доцент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67126" w:rsidRPr="003627C5" w:rsidTr="00582C88">
        <w:tc>
          <w:tcPr>
            <w:tcW w:w="9917" w:type="dxa"/>
            <w:gridSpan w:val="3"/>
          </w:tcPr>
          <w:p w:rsidR="00767126" w:rsidRDefault="00767126" w:rsidP="0076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476929" w:rsidRDefault="00767126" w:rsidP="00767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29">
              <w:rPr>
                <w:rFonts w:ascii="Times New Roman" w:hAnsi="Times New Roman" w:cs="Times New Roman"/>
                <w:b/>
                <w:sz w:val="24"/>
                <w:szCs w:val="24"/>
              </w:rPr>
              <w:t>11.11.2019</w:t>
            </w:r>
          </w:p>
          <w:p w:rsidR="00767126" w:rsidRPr="003627C5" w:rsidRDefault="00767126" w:rsidP="0076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126" w:rsidRPr="003627C5" w:rsidTr="00D7012F"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tabs>
                <w:tab w:val="left" w:pos="26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</w:t>
            </w: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7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: человеческий капитал, инновации, инвестиции</w:t>
            </w:r>
            <w:r w:rsidRPr="003627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67126" w:rsidRPr="003627C5" w:rsidRDefault="00767126" w:rsidP="00767126">
            <w:pPr>
              <w:tabs>
                <w:tab w:val="left" w:pos="26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пр.Социалистический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68 (корпус «С»), ауд. 307</w:t>
            </w:r>
          </w:p>
          <w:p w:rsidR="00767126" w:rsidRPr="003627C5" w:rsidRDefault="00767126" w:rsidP="00767126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Default="00767126" w:rsidP="00767126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 Воробьева В.В., к.э.н.,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126" w:rsidRPr="003627C5" w:rsidRDefault="00767126" w:rsidP="00767126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</w:tr>
      <w:tr w:rsidR="00767126" w:rsidRPr="003627C5" w:rsidTr="00582C88">
        <w:tc>
          <w:tcPr>
            <w:tcW w:w="9917" w:type="dxa"/>
            <w:gridSpan w:val="3"/>
          </w:tcPr>
          <w:p w:rsidR="00767126" w:rsidRDefault="00767126" w:rsidP="0076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476929" w:rsidRDefault="00767126" w:rsidP="00767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29">
              <w:rPr>
                <w:rFonts w:ascii="Times New Roman" w:hAnsi="Times New Roman" w:cs="Times New Roman"/>
                <w:b/>
                <w:sz w:val="24"/>
                <w:szCs w:val="24"/>
              </w:rPr>
              <w:t>12.11.2019</w:t>
            </w:r>
          </w:p>
          <w:p w:rsidR="00767126" w:rsidRPr="003627C5" w:rsidRDefault="00767126" w:rsidP="0076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126" w:rsidRPr="003627C5" w:rsidTr="005F1B2B">
        <w:trPr>
          <w:trHeight w:val="1815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 как средство научного исследования (немецкий и английский языки для гуманитарных и технических специальностей)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 Красноармейский, 90 (корпус «К»), ауд. 301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Скубневская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</w:tr>
      <w:tr w:rsidR="00767126" w:rsidRPr="003627C5" w:rsidTr="00D7012F">
        <w:trPr>
          <w:trHeight w:val="210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хирургии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767126" w:rsidRDefault="00FE2977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</w:t>
            </w:r>
            <w:r w:rsidR="00767126">
              <w:rPr>
                <w:rFonts w:ascii="Times New Roman" w:hAnsi="Times New Roman" w:cs="Times New Roman"/>
                <w:sz w:val="24"/>
                <w:szCs w:val="24"/>
              </w:rPr>
              <w:t xml:space="preserve">7, морфологический корпус АГМУ, 305 аудитория </w:t>
            </w: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Цеймах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д.м.н., профессор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67126" w:rsidRPr="003627C5" w:rsidTr="00D7012F">
        <w:trPr>
          <w:trHeight w:val="153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25" w:type="dxa"/>
          </w:tcPr>
          <w:p w:rsidR="00767126" w:rsidRPr="00347D1E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D1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выявления и раскрытия преступлений в г. Барнауле</w:t>
            </w:r>
          </w:p>
          <w:p w:rsidR="00767126" w:rsidRPr="00347D1E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47D1E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7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Барнаульский юридический институт</w:t>
            </w:r>
          </w:p>
          <w:p w:rsidR="00767126" w:rsidRPr="00347D1E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47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ул.Чкалова</w:t>
            </w:r>
            <w:proofErr w:type="spellEnd"/>
            <w:r w:rsidRPr="00347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49 (</w:t>
            </w:r>
            <w:r w:rsidRPr="00347D1E">
              <w:rPr>
                <w:rFonts w:ascii="Times New Roman" w:hAnsi="Times New Roman" w:cs="Times New Roman"/>
                <w:sz w:val="24"/>
                <w:szCs w:val="24"/>
              </w:rPr>
              <w:t>корпус кафедры ОРД ОВД</w:t>
            </w:r>
            <w:r w:rsidRPr="00347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ауд. 16</w:t>
            </w:r>
          </w:p>
          <w:p w:rsidR="00767126" w:rsidRPr="00347D1E" w:rsidRDefault="00767126" w:rsidP="007671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секции:</w:t>
            </w:r>
            <w:r w:rsidRPr="00347D1E">
              <w:rPr>
                <w:rFonts w:ascii="Times New Roman" w:hAnsi="Times New Roman" w:cs="Times New Roman"/>
                <w:sz w:val="24"/>
                <w:szCs w:val="24"/>
              </w:rPr>
              <w:t xml:space="preserve"> Шмидт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  <w:p w:rsidR="00767126" w:rsidRDefault="00767126" w:rsidP="00767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82C8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Территорию института могут посетить только граждане России, по предъявлению паспорта!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 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767126" w:rsidRPr="003627C5" w:rsidTr="00582C88">
        <w:trPr>
          <w:trHeight w:val="213"/>
        </w:trPr>
        <w:tc>
          <w:tcPr>
            <w:tcW w:w="9917" w:type="dxa"/>
            <w:gridSpan w:val="3"/>
          </w:tcPr>
          <w:p w:rsidR="00767126" w:rsidRDefault="00767126" w:rsidP="00767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Default="00767126" w:rsidP="00767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13.11.2019</w:t>
            </w:r>
          </w:p>
          <w:p w:rsidR="00767126" w:rsidRPr="003627C5" w:rsidRDefault="00767126" w:rsidP="0076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126" w:rsidRPr="003627C5" w:rsidTr="005F1B2B">
        <w:trPr>
          <w:trHeight w:val="1755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и строительство. Коммунально-бытовое хозяйство и транспортная инфраструктура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ул. Димитрова, 73, ауд. 601 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Харламов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к.т.н., проф.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67126" w:rsidRPr="003627C5" w:rsidTr="005F1B2B">
        <w:trPr>
          <w:trHeight w:val="162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экономики и инновационное развитие территорий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пр. Ленина, 46 (главный корпус), ауд. 264</w:t>
            </w: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7126" w:rsidRPr="003627C5" w:rsidRDefault="00767126" w:rsidP="0076712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Любицкая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, к.э.н., доц.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767126" w:rsidRPr="003627C5" w:rsidTr="00D7012F">
        <w:trPr>
          <w:trHeight w:val="1530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медицина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767126" w:rsidRDefault="00767126" w:rsidP="00767126">
            <w:pPr>
              <w:rPr>
                <w:rFonts w:ascii="Times New Roman" w:hAnsi="Times New Roman"/>
              </w:rPr>
            </w:pP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 тракт, 75 (КГБУЗ «Городская больница №5)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7126" w:rsidRDefault="00767126" w:rsidP="00767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инфекционных болезней и фтизиатрии, аудитория №1 (лекционный зал)</w:t>
            </w:r>
          </w:p>
          <w:p w:rsidR="00767126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д.м.н.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67126" w:rsidRPr="003627C5" w:rsidTr="00D7012F">
        <w:trPr>
          <w:trHeight w:val="111"/>
        </w:trPr>
        <w:tc>
          <w:tcPr>
            <w:tcW w:w="63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25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культуры и субкультуры: психологические основы взаимодействия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ул. Димитрова, 66 (корпус «Д»), ауд. 503</w:t>
            </w: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126" w:rsidRPr="003627C5" w:rsidRDefault="00767126" w:rsidP="0076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Максимова С.Г., </w:t>
            </w:r>
            <w:proofErr w:type="spellStart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756" w:type="dxa"/>
          </w:tcPr>
          <w:p w:rsidR="00767126" w:rsidRPr="003627C5" w:rsidRDefault="00767126" w:rsidP="0076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C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</w:tbl>
    <w:p w:rsidR="00EF0737" w:rsidRDefault="00EF0737" w:rsidP="00B117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773" w:rsidRPr="003627C5" w:rsidRDefault="00B11773" w:rsidP="00B117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1773" w:rsidRPr="0036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C77"/>
    <w:multiLevelType w:val="hybridMultilevel"/>
    <w:tmpl w:val="FE8CE736"/>
    <w:lvl w:ilvl="0" w:tplc="ADA06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50"/>
    <w:rsid w:val="000118D2"/>
    <w:rsid w:val="00027FA1"/>
    <w:rsid w:val="00030E06"/>
    <w:rsid w:val="00032CCC"/>
    <w:rsid w:val="00066A1C"/>
    <w:rsid w:val="00067368"/>
    <w:rsid w:val="0007296F"/>
    <w:rsid w:val="000934D0"/>
    <w:rsid w:val="000A7532"/>
    <w:rsid w:val="000B0750"/>
    <w:rsid w:val="000B3E26"/>
    <w:rsid w:val="000B6521"/>
    <w:rsid w:val="000D662E"/>
    <w:rsid w:val="000D6C0B"/>
    <w:rsid w:val="000E5CCA"/>
    <w:rsid w:val="000F650B"/>
    <w:rsid w:val="00103A50"/>
    <w:rsid w:val="001130E3"/>
    <w:rsid w:val="00130DAA"/>
    <w:rsid w:val="0017752E"/>
    <w:rsid w:val="00182C24"/>
    <w:rsid w:val="001B1308"/>
    <w:rsid w:val="001E0582"/>
    <w:rsid w:val="001E11CE"/>
    <w:rsid w:val="00215794"/>
    <w:rsid w:val="00215A21"/>
    <w:rsid w:val="00224C75"/>
    <w:rsid w:val="002252FF"/>
    <w:rsid w:val="00241BBC"/>
    <w:rsid w:val="00252964"/>
    <w:rsid w:val="00260DAC"/>
    <w:rsid w:val="00270752"/>
    <w:rsid w:val="002727CC"/>
    <w:rsid w:val="00293E02"/>
    <w:rsid w:val="002B3E19"/>
    <w:rsid w:val="002E58A9"/>
    <w:rsid w:val="002E736F"/>
    <w:rsid w:val="00336703"/>
    <w:rsid w:val="00340FCD"/>
    <w:rsid w:val="00341955"/>
    <w:rsid w:val="00347D1E"/>
    <w:rsid w:val="003500CE"/>
    <w:rsid w:val="003627C5"/>
    <w:rsid w:val="0036711F"/>
    <w:rsid w:val="003704B2"/>
    <w:rsid w:val="0038170A"/>
    <w:rsid w:val="00385BF2"/>
    <w:rsid w:val="003A411B"/>
    <w:rsid w:val="003A6981"/>
    <w:rsid w:val="003D7E1D"/>
    <w:rsid w:val="00403BEF"/>
    <w:rsid w:val="00407A54"/>
    <w:rsid w:val="00413361"/>
    <w:rsid w:val="0043160D"/>
    <w:rsid w:val="00476241"/>
    <w:rsid w:val="00476929"/>
    <w:rsid w:val="0048153F"/>
    <w:rsid w:val="004842F9"/>
    <w:rsid w:val="00491085"/>
    <w:rsid w:val="00491B92"/>
    <w:rsid w:val="004A3312"/>
    <w:rsid w:val="004B0290"/>
    <w:rsid w:val="004B058B"/>
    <w:rsid w:val="004B05A5"/>
    <w:rsid w:val="004B6956"/>
    <w:rsid w:val="004C4233"/>
    <w:rsid w:val="004D51EC"/>
    <w:rsid w:val="00513E79"/>
    <w:rsid w:val="00523C9C"/>
    <w:rsid w:val="00524EBE"/>
    <w:rsid w:val="00532E27"/>
    <w:rsid w:val="0055483A"/>
    <w:rsid w:val="0055594F"/>
    <w:rsid w:val="00582C88"/>
    <w:rsid w:val="005A0A9C"/>
    <w:rsid w:val="005A442A"/>
    <w:rsid w:val="005B19A1"/>
    <w:rsid w:val="005F1B2B"/>
    <w:rsid w:val="005F318A"/>
    <w:rsid w:val="005F6D51"/>
    <w:rsid w:val="00601B0C"/>
    <w:rsid w:val="006045A5"/>
    <w:rsid w:val="00607363"/>
    <w:rsid w:val="00652802"/>
    <w:rsid w:val="00676D54"/>
    <w:rsid w:val="00677CA6"/>
    <w:rsid w:val="0069210D"/>
    <w:rsid w:val="006B33DA"/>
    <w:rsid w:val="006D5218"/>
    <w:rsid w:val="006D6602"/>
    <w:rsid w:val="006D7E2B"/>
    <w:rsid w:val="006E04C0"/>
    <w:rsid w:val="00715644"/>
    <w:rsid w:val="007168BC"/>
    <w:rsid w:val="00727941"/>
    <w:rsid w:val="00727BF9"/>
    <w:rsid w:val="00736A65"/>
    <w:rsid w:val="007374CF"/>
    <w:rsid w:val="00740F19"/>
    <w:rsid w:val="007553B9"/>
    <w:rsid w:val="00755CD8"/>
    <w:rsid w:val="00767126"/>
    <w:rsid w:val="00781D64"/>
    <w:rsid w:val="00782846"/>
    <w:rsid w:val="007930BD"/>
    <w:rsid w:val="007B2D5A"/>
    <w:rsid w:val="007B6061"/>
    <w:rsid w:val="007C2B06"/>
    <w:rsid w:val="007C4E7F"/>
    <w:rsid w:val="007C5CF6"/>
    <w:rsid w:val="007E4814"/>
    <w:rsid w:val="00815DAE"/>
    <w:rsid w:val="00861201"/>
    <w:rsid w:val="00885AAD"/>
    <w:rsid w:val="008A4A31"/>
    <w:rsid w:val="008B393F"/>
    <w:rsid w:val="008B63C2"/>
    <w:rsid w:val="008E18E7"/>
    <w:rsid w:val="008F227E"/>
    <w:rsid w:val="00921C89"/>
    <w:rsid w:val="009548B7"/>
    <w:rsid w:val="00962515"/>
    <w:rsid w:val="00962969"/>
    <w:rsid w:val="0099054D"/>
    <w:rsid w:val="009A1ADF"/>
    <w:rsid w:val="009C1834"/>
    <w:rsid w:val="009C6360"/>
    <w:rsid w:val="009D5682"/>
    <w:rsid w:val="00A074E6"/>
    <w:rsid w:val="00A104C3"/>
    <w:rsid w:val="00A111EC"/>
    <w:rsid w:val="00A20A89"/>
    <w:rsid w:val="00A36353"/>
    <w:rsid w:val="00A977EF"/>
    <w:rsid w:val="00AA085C"/>
    <w:rsid w:val="00AA7DC0"/>
    <w:rsid w:val="00AB76FC"/>
    <w:rsid w:val="00AC11C2"/>
    <w:rsid w:val="00AC510D"/>
    <w:rsid w:val="00AC5CC9"/>
    <w:rsid w:val="00AD062B"/>
    <w:rsid w:val="00AD601B"/>
    <w:rsid w:val="00B02A0F"/>
    <w:rsid w:val="00B04D6B"/>
    <w:rsid w:val="00B11773"/>
    <w:rsid w:val="00B4455F"/>
    <w:rsid w:val="00B541CB"/>
    <w:rsid w:val="00B60B77"/>
    <w:rsid w:val="00B64D52"/>
    <w:rsid w:val="00B740CA"/>
    <w:rsid w:val="00B8569E"/>
    <w:rsid w:val="00BA7958"/>
    <w:rsid w:val="00BA799F"/>
    <w:rsid w:val="00BD7AB6"/>
    <w:rsid w:val="00BE0FAF"/>
    <w:rsid w:val="00BE3E32"/>
    <w:rsid w:val="00BF4D4F"/>
    <w:rsid w:val="00C05E82"/>
    <w:rsid w:val="00C306CC"/>
    <w:rsid w:val="00C41770"/>
    <w:rsid w:val="00C5255F"/>
    <w:rsid w:val="00C54BD6"/>
    <w:rsid w:val="00C6141D"/>
    <w:rsid w:val="00C731ED"/>
    <w:rsid w:val="00CC79D0"/>
    <w:rsid w:val="00CD0ED7"/>
    <w:rsid w:val="00D04D68"/>
    <w:rsid w:val="00D06A2C"/>
    <w:rsid w:val="00D0776A"/>
    <w:rsid w:val="00D12B7D"/>
    <w:rsid w:val="00D17D2F"/>
    <w:rsid w:val="00D314C3"/>
    <w:rsid w:val="00D332CF"/>
    <w:rsid w:val="00D4405B"/>
    <w:rsid w:val="00D7012F"/>
    <w:rsid w:val="00D769A7"/>
    <w:rsid w:val="00D82E67"/>
    <w:rsid w:val="00D83BC1"/>
    <w:rsid w:val="00D844C7"/>
    <w:rsid w:val="00D9485A"/>
    <w:rsid w:val="00DB23E7"/>
    <w:rsid w:val="00DB3FD1"/>
    <w:rsid w:val="00DC0E53"/>
    <w:rsid w:val="00DC39C3"/>
    <w:rsid w:val="00DC59C8"/>
    <w:rsid w:val="00DD3ACD"/>
    <w:rsid w:val="00DF0EDF"/>
    <w:rsid w:val="00DF2861"/>
    <w:rsid w:val="00DF3503"/>
    <w:rsid w:val="00DF705B"/>
    <w:rsid w:val="00E12B0A"/>
    <w:rsid w:val="00E15EB1"/>
    <w:rsid w:val="00E23B07"/>
    <w:rsid w:val="00E24F99"/>
    <w:rsid w:val="00E25B04"/>
    <w:rsid w:val="00E341D6"/>
    <w:rsid w:val="00E366A5"/>
    <w:rsid w:val="00E42B4A"/>
    <w:rsid w:val="00E539EC"/>
    <w:rsid w:val="00E95F53"/>
    <w:rsid w:val="00EB740B"/>
    <w:rsid w:val="00EC3478"/>
    <w:rsid w:val="00EE58BD"/>
    <w:rsid w:val="00EE61ED"/>
    <w:rsid w:val="00EF0737"/>
    <w:rsid w:val="00F02038"/>
    <w:rsid w:val="00F14EED"/>
    <w:rsid w:val="00F20B04"/>
    <w:rsid w:val="00F25FBA"/>
    <w:rsid w:val="00F344D9"/>
    <w:rsid w:val="00F34FF0"/>
    <w:rsid w:val="00F4083F"/>
    <w:rsid w:val="00F44410"/>
    <w:rsid w:val="00F6441D"/>
    <w:rsid w:val="00F94701"/>
    <w:rsid w:val="00FA2762"/>
    <w:rsid w:val="00FA474A"/>
    <w:rsid w:val="00FC361B"/>
    <w:rsid w:val="00FC5850"/>
    <w:rsid w:val="00FE2977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1EE1-E2D0-4668-942F-04E40AD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4D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E04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9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Штебнер</dc:creator>
  <cp:keywords/>
  <dc:description/>
  <cp:lastModifiedBy>Александр Штебнер</cp:lastModifiedBy>
  <cp:revision>8</cp:revision>
  <cp:lastPrinted>2019-10-30T06:41:00Z</cp:lastPrinted>
  <dcterms:created xsi:type="dcterms:W3CDTF">2019-09-23T03:32:00Z</dcterms:created>
  <dcterms:modified xsi:type="dcterms:W3CDTF">2019-11-01T01:52:00Z</dcterms:modified>
</cp:coreProperties>
</file>